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D02D">
      <w:pPr>
        <w:pStyle w:val="6"/>
        <w:ind w:firstLine="0" w:firstLineChars="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spacing w:val="0"/>
          <w:sz w:val="32"/>
          <w:szCs w:val="24"/>
        </w:rPr>
        <w:t>附件2：</w:t>
      </w:r>
    </w:p>
    <w:p w14:paraId="10F43425">
      <w:pPr>
        <w:pStyle w:val="6"/>
        <w:ind w:firstLine="0" w:firstLineChars="0"/>
        <w:rPr>
          <w:rStyle w:val="9"/>
          <w:rFonts w:cs="Times New Roman"/>
        </w:rPr>
      </w:pPr>
    </w:p>
    <w:p w14:paraId="108F2F34">
      <w:pPr>
        <w:pStyle w:val="6"/>
        <w:ind w:firstLine="0" w:firstLineChars="0"/>
        <w:rPr>
          <w:rStyle w:val="9"/>
          <w:rFonts w:cs="Times New Roman"/>
          <w:sz w:val="52"/>
          <w:szCs w:val="52"/>
        </w:rPr>
      </w:pPr>
      <w:r>
        <w:rPr>
          <w:rStyle w:val="9"/>
          <w:rFonts w:cs="Times New Roman"/>
          <w:sz w:val="52"/>
          <w:szCs w:val="52"/>
        </w:rPr>
        <w:t>合肥市大数据产业园区认定申报书</w:t>
      </w:r>
    </w:p>
    <w:p w14:paraId="1243ADD3">
      <w:pPr>
        <w:spacing w:line="592" w:lineRule="exact"/>
        <w:ind w:firstLine="0" w:firstLineChars="0"/>
        <w:jc w:val="center"/>
        <w:rPr>
          <w:rFonts w:ascii="Times New Roman" w:hAnsi="Times New Roman" w:cs="Times New Roman"/>
          <w:szCs w:val="32"/>
        </w:rPr>
      </w:pPr>
      <w:r>
        <w:rPr>
          <w:rStyle w:val="9"/>
          <w:rFonts w:cs="Times New Roman"/>
          <w:sz w:val="32"/>
          <w:szCs w:val="32"/>
        </w:rPr>
        <w:t>（模板）</w:t>
      </w:r>
    </w:p>
    <w:p w14:paraId="71107007">
      <w:pPr>
        <w:spacing w:line="592" w:lineRule="exact"/>
        <w:ind w:firstLine="640"/>
        <w:rPr>
          <w:rFonts w:ascii="Times New Roman" w:hAnsi="Times New Roman" w:cs="Times New Roman"/>
        </w:rPr>
      </w:pPr>
      <w:bookmarkStart w:id="0" w:name="_GoBack"/>
      <w:bookmarkEnd w:id="0"/>
    </w:p>
    <w:p w14:paraId="7BD4FBFE">
      <w:pPr>
        <w:spacing w:line="592" w:lineRule="exact"/>
        <w:ind w:firstLine="640"/>
        <w:rPr>
          <w:rFonts w:ascii="Times New Roman" w:hAnsi="Times New Roman" w:cs="Times New Roman"/>
        </w:rPr>
      </w:pPr>
    </w:p>
    <w:p w14:paraId="47442D8A">
      <w:pPr>
        <w:spacing w:line="592" w:lineRule="exact"/>
        <w:ind w:firstLine="640"/>
        <w:rPr>
          <w:rFonts w:ascii="Times New Roman" w:hAnsi="Times New Roman" w:cs="Times New Roman"/>
        </w:rPr>
      </w:pPr>
    </w:p>
    <w:p w14:paraId="038A9F01">
      <w:pPr>
        <w:widowControl/>
        <w:autoSpaceDN w:val="0"/>
        <w:spacing w:line="592" w:lineRule="exact"/>
        <w:ind w:firstLine="477"/>
        <w:rPr>
          <w:rFonts w:ascii="Times New Roman" w:hAnsi="Times New Roman" w:eastAsia="方正黑体简体" w:cs="Times New Roman"/>
          <w:kern w:val="0"/>
          <w:sz w:val="36"/>
        </w:rPr>
      </w:pPr>
    </w:p>
    <w:p w14:paraId="139C0F1C">
      <w:pPr>
        <w:widowControl/>
        <w:autoSpaceDN w:val="0"/>
        <w:spacing w:line="592" w:lineRule="exact"/>
        <w:ind w:firstLine="720"/>
        <w:rPr>
          <w:rFonts w:ascii="Times New Roman" w:hAnsi="Times New Roman" w:eastAsia="黑体" w:cs="Times New Roman"/>
          <w:kern w:val="0"/>
          <w:sz w:val="36"/>
        </w:rPr>
      </w:pPr>
      <w:r>
        <w:rPr>
          <w:rFonts w:ascii="Times New Roman" w:hAnsi="Times New Roman" w:eastAsia="黑体" w:cs="Times New Roman"/>
          <w:kern w:val="0"/>
          <w:sz w:val="36"/>
        </w:rPr>
        <w:t>申报单位：</w:t>
      </w:r>
      <w:r>
        <w:rPr>
          <w:rFonts w:ascii="Times New Roman" w:hAnsi="Times New Roman" w:eastAsia="黑体" w:cs="Times New Roman"/>
          <w:kern w:val="0"/>
          <w:sz w:val="36"/>
          <w:u w:val="single"/>
        </w:rPr>
        <w:t xml:space="preserve"> （加盖公章）            </w:t>
      </w:r>
    </w:p>
    <w:p w14:paraId="73AE9245">
      <w:pPr>
        <w:widowControl/>
        <w:autoSpaceDN w:val="0"/>
        <w:spacing w:line="592" w:lineRule="exact"/>
        <w:ind w:firstLine="720"/>
        <w:jc w:val="center"/>
        <w:rPr>
          <w:rFonts w:ascii="Times New Roman" w:hAnsi="Times New Roman" w:eastAsia="黑体" w:cs="Times New Roman"/>
          <w:kern w:val="0"/>
          <w:sz w:val="36"/>
        </w:rPr>
      </w:pPr>
    </w:p>
    <w:p w14:paraId="4331D67A">
      <w:pPr>
        <w:widowControl/>
        <w:autoSpaceDN w:val="0"/>
        <w:spacing w:line="592" w:lineRule="exact"/>
        <w:ind w:firstLine="720"/>
        <w:jc w:val="center"/>
        <w:rPr>
          <w:rFonts w:ascii="Times New Roman" w:hAnsi="Times New Roman" w:eastAsia="黑体" w:cs="Times New Roman"/>
          <w:kern w:val="0"/>
          <w:sz w:val="36"/>
        </w:rPr>
      </w:pPr>
    </w:p>
    <w:p w14:paraId="0765FD1C">
      <w:pPr>
        <w:spacing w:line="592" w:lineRule="exact"/>
        <w:ind w:firstLine="720"/>
        <w:rPr>
          <w:rFonts w:ascii="Times New Roman" w:hAnsi="Times New Roman" w:eastAsia="黑体" w:cs="Times New Roman"/>
          <w:kern w:val="0"/>
          <w:sz w:val="36"/>
        </w:rPr>
      </w:pPr>
      <w:r>
        <w:rPr>
          <w:rFonts w:ascii="Times New Roman" w:hAnsi="Times New Roman" w:eastAsia="黑体" w:cs="Times New Roman"/>
          <w:kern w:val="0"/>
          <w:sz w:val="36"/>
        </w:rPr>
        <w:t>推荐单位：</w:t>
      </w:r>
      <w:r>
        <w:rPr>
          <w:rFonts w:ascii="Times New Roman" w:hAnsi="Times New Roman" w:eastAsia="黑体" w:cs="Times New Roman"/>
          <w:kern w:val="0"/>
          <w:sz w:val="36"/>
          <w:u w:val="single"/>
        </w:rPr>
        <w:t xml:space="preserve"> （加盖公章）            </w:t>
      </w:r>
    </w:p>
    <w:p w14:paraId="11DAD4D1">
      <w:pPr>
        <w:spacing w:line="592" w:lineRule="exact"/>
        <w:ind w:firstLine="640"/>
        <w:jc w:val="center"/>
        <w:rPr>
          <w:rFonts w:ascii="Times New Roman" w:hAnsi="Times New Roman" w:eastAsia="黑体" w:cs="Times New Roman"/>
        </w:rPr>
      </w:pPr>
    </w:p>
    <w:p w14:paraId="7F1B212C">
      <w:pPr>
        <w:spacing w:line="592" w:lineRule="exact"/>
        <w:ind w:firstLine="640"/>
        <w:jc w:val="center"/>
        <w:rPr>
          <w:rFonts w:ascii="Times New Roman" w:hAnsi="Times New Roman" w:eastAsia="黑体" w:cs="Times New Roman"/>
        </w:rPr>
      </w:pPr>
    </w:p>
    <w:p w14:paraId="1F813711">
      <w:pPr>
        <w:pStyle w:val="3"/>
        <w:spacing w:after="0" w:line="592" w:lineRule="exact"/>
        <w:ind w:firstLine="640"/>
        <w:rPr>
          <w:rFonts w:ascii="Times New Roman" w:hAnsi="Times New Roman" w:eastAsia="黑体" w:cs="Times New Roman"/>
        </w:rPr>
      </w:pPr>
    </w:p>
    <w:p w14:paraId="47A2BF04">
      <w:pPr>
        <w:spacing w:line="592" w:lineRule="exact"/>
        <w:ind w:firstLine="720"/>
        <w:rPr>
          <w:rFonts w:ascii="Times New Roman" w:hAnsi="Times New Roman" w:eastAsia="黑体" w:cs="Times New Roman"/>
          <w:kern w:val="0"/>
          <w:sz w:val="36"/>
          <w:u w:val="single"/>
        </w:rPr>
      </w:pPr>
      <w:r>
        <w:rPr>
          <w:rFonts w:ascii="Times New Roman" w:hAnsi="Times New Roman" w:eastAsia="黑体" w:cs="Times New Roman"/>
          <w:kern w:val="0"/>
          <w:sz w:val="36"/>
        </w:rPr>
        <w:t>联 系 人：</w:t>
      </w:r>
      <w:r>
        <w:rPr>
          <w:rFonts w:ascii="Times New Roman" w:hAnsi="Times New Roman" w:eastAsia="黑体" w:cs="Times New Roman"/>
          <w:kern w:val="0"/>
          <w:sz w:val="36"/>
          <w:u w:val="single"/>
        </w:rPr>
        <w:t xml:space="preserve">                          </w:t>
      </w:r>
    </w:p>
    <w:p w14:paraId="2584396A">
      <w:pPr>
        <w:spacing w:line="592" w:lineRule="exact"/>
        <w:ind w:firstLine="720"/>
        <w:rPr>
          <w:rFonts w:ascii="Times New Roman" w:hAnsi="Times New Roman" w:eastAsia="黑体" w:cs="Times New Roman"/>
          <w:kern w:val="0"/>
          <w:sz w:val="36"/>
          <w:u w:val="single"/>
        </w:rPr>
      </w:pPr>
      <w:r>
        <w:rPr>
          <w:rFonts w:ascii="Times New Roman" w:hAnsi="Times New Roman" w:eastAsia="黑体" w:cs="Times New Roman"/>
          <w:kern w:val="0"/>
          <w:sz w:val="36"/>
        </w:rPr>
        <w:t>联系电话：</w:t>
      </w:r>
      <w:r>
        <w:rPr>
          <w:rFonts w:ascii="Times New Roman" w:hAnsi="Times New Roman" w:eastAsia="黑体" w:cs="Times New Roman"/>
          <w:kern w:val="0"/>
          <w:sz w:val="36"/>
          <w:u w:val="single"/>
        </w:rPr>
        <w:t xml:space="preserve">                          </w:t>
      </w:r>
    </w:p>
    <w:p w14:paraId="33E09635">
      <w:pPr>
        <w:pStyle w:val="3"/>
        <w:spacing w:after="0" w:line="592" w:lineRule="exact"/>
        <w:ind w:firstLine="640"/>
        <w:rPr>
          <w:rFonts w:ascii="Times New Roman" w:hAnsi="Times New Roman" w:eastAsia="黑体" w:cs="Times New Roman"/>
        </w:rPr>
      </w:pPr>
    </w:p>
    <w:p w14:paraId="42112F81">
      <w:pPr>
        <w:spacing w:line="592" w:lineRule="exact"/>
        <w:ind w:firstLine="640"/>
        <w:jc w:val="center"/>
        <w:rPr>
          <w:rFonts w:ascii="Times New Roman" w:hAnsi="Times New Roman" w:eastAsia="黑体" w:cs="Times New Roman"/>
        </w:rPr>
      </w:pPr>
    </w:p>
    <w:p w14:paraId="02552133">
      <w:pPr>
        <w:autoSpaceDN w:val="0"/>
        <w:spacing w:line="592" w:lineRule="exact"/>
        <w:ind w:firstLine="0" w:firstLineChars="0"/>
        <w:jc w:val="center"/>
        <w:rPr>
          <w:rFonts w:ascii="Times New Roman" w:hAnsi="Times New Roman" w:eastAsia="黑体" w:cs="Times New Roman"/>
          <w:kern w:val="0"/>
          <w:sz w:val="36"/>
        </w:rPr>
      </w:pPr>
      <w:r>
        <w:rPr>
          <w:rFonts w:ascii="Times New Roman" w:hAnsi="Times New Roman" w:eastAsia="黑体" w:cs="Times New Roman"/>
          <w:kern w:val="0"/>
          <w:sz w:val="36"/>
        </w:rPr>
        <w:t>填报日期： 年 月 日</w:t>
      </w:r>
    </w:p>
    <w:p w14:paraId="23B71404">
      <w:pPr>
        <w:spacing w:line="592" w:lineRule="exact"/>
        <w:ind w:firstLine="640"/>
        <w:jc w:val="center"/>
        <w:rPr>
          <w:rFonts w:ascii="Times New Roman" w:hAnsi="Times New Roman" w:eastAsia="黑体" w:cs="Times New Roman"/>
          <w:szCs w:val="32"/>
        </w:rPr>
      </w:pPr>
    </w:p>
    <w:p w14:paraId="5A2B298F">
      <w:pPr>
        <w:autoSpaceDN w:val="0"/>
        <w:spacing w:line="592" w:lineRule="exact"/>
        <w:ind w:firstLine="0" w:firstLineChars="0"/>
        <w:jc w:val="center"/>
        <w:rPr>
          <w:rFonts w:ascii="Times New Roman" w:hAnsi="Times New Roman" w:eastAsia="黑体" w:cs="Times New Roman"/>
          <w:kern w:val="0"/>
          <w:sz w:val="36"/>
        </w:rPr>
      </w:pPr>
      <w:r>
        <w:rPr>
          <w:rFonts w:ascii="Times New Roman" w:hAnsi="Times New Roman" w:eastAsia="黑体" w:cs="Times New Roman"/>
          <w:kern w:val="0"/>
          <w:sz w:val="36"/>
        </w:rPr>
        <w:t>合肥市数据资源</w:t>
      </w:r>
      <w:r>
        <w:rPr>
          <w:rFonts w:hint="eastAsia" w:ascii="Times New Roman" w:hAnsi="Times New Roman" w:eastAsia="黑体" w:cs="Times New Roman"/>
          <w:kern w:val="0"/>
          <w:sz w:val="36"/>
          <w:lang w:val="en-US" w:eastAsia="zh-CN"/>
        </w:rPr>
        <w:t>管理</w:t>
      </w:r>
      <w:r>
        <w:rPr>
          <w:rFonts w:ascii="Times New Roman" w:hAnsi="Times New Roman" w:eastAsia="黑体" w:cs="Times New Roman"/>
          <w:kern w:val="0"/>
          <w:sz w:val="36"/>
        </w:rPr>
        <w:t>局制</w:t>
      </w:r>
    </w:p>
    <w:p w14:paraId="6ED47EA3">
      <w:pPr>
        <w:autoSpaceDN w:val="0"/>
        <w:spacing w:line="592" w:lineRule="exact"/>
        <w:ind w:firstLine="0" w:firstLineChars="0"/>
        <w:jc w:val="center"/>
        <w:rPr>
          <w:rFonts w:ascii="Times New Roman" w:hAnsi="Times New Roman" w:eastAsia="黑体" w:cs="Times New Roman"/>
          <w:kern w:val="0"/>
          <w:sz w:val="36"/>
        </w:rPr>
      </w:pPr>
      <w:r>
        <w:rPr>
          <w:rFonts w:ascii="Times New Roman" w:hAnsi="Times New Roman" w:eastAsia="黑体" w:cs="Times New Roman"/>
          <w:kern w:val="0"/>
          <w:sz w:val="36"/>
        </w:rPr>
        <w:t>（二〇二</w:t>
      </w:r>
      <w:r>
        <w:rPr>
          <w:rFonts w:hint="eastAsia" w:ascii="Times New Roman" w:hAnsi="Times New Roman" w:eastAsia="黑体" w:cs="Times New Roman"/>
          <w:kern w:val="0"/>
          <w:sz w:val="36"/>
          <w:lang w:val="en-US" w:eastAsia="zh-CN"/>
        </w:rPr>
        <w:t>四</w:t>
      </w:r>
      <w:r>
        <w:rPr>
          <w:rFonts w:ascii="Times New Roman" w:hAnsi="Times New Roman" w:eastAsia="黑体" w:cs="Times New Roman"/>
          <w:kern w:val="0"/>
          <w:sz w:val="36"/>
        </w:rPr>
        <w:t>年）</w:t>
      </w:r>
    </w:p>
    <w:p w14:paraId="6DF47C50">
      <w:pPr>
        <w:pStyle w:val="2"/>
        <w:rPr>
          <w:rFonts w:cs="Times New Roman"/>
        </w:rPr>
      </w:pPr>
      <w:r>
        <w:rPr>
          <w:rFonts w:cs="Times New Roman"/>
        </w:rPr>
        <w:t>目录</w:t>
      </w:r>
    </w:p>
    <w:p w14:paraId="5D0CE934">
      <w:pPr>
        <w:spacing w:line="592" w:lineRule="exact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1.承诺书·························································XX页</w:t>
      </w:r>
    </w:p>
    <w:p w14:paraId="12CE8AB3">
      <w:pPr>
        <w:spacing w:line="592" w:lineRule="exact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2.园区基本情况················································XX页</w:t>
      </w:r>
    </w:p>
    <w:p w14:paraId="65E10F8A">
      <w:pPr>
        <w:spacing w:line="592" w:lineRule="exact"/>
        <w:ind w:firstLine="0" w:firstLineChars="0"/>
        <w:jc w:val="left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3.园区运营管理机构相关材料</w:t>
      </w:r>
      <w:r>
        <w:rPr>
          <w:rFonts w:ascii="Times New Roman" w:hAnsi="Times New Roman" w:cs="Times New Roman"/>
        </w:rPr>
        <w:t>······························XX页</w:t>
      </w:r>
    </w:p>
    <w:p w14:paraId="60F198C6">
      <w:pPr>
        <w:spacing w:line="592" w:lineRule="exact"/>
        <w:ind w:firstLine="0" w:firstLineChars="0"/>
        <w:jc w:val="left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4.园区物业产权证明材料</w:t>
      </w:r>
      <w:r>
        <w:rPr>
          <w:rFonts w:ascii="Times New Roman" w:hAnsi="Times New Roman" w:cs="Times New Roman"/>
        </w:rPr>
        <w:t>····································XX页</w:t>
      </w:r>
    </w:p>
    <w:p w14:paraId="1CDD4230">
      <w:pPr>
        <w:spacing w:line="592" w:lineRule="exact"/>
        <w:ind w:firstLine="0" w:firstLineChars="0"/>
        <w:jc w:val="left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5.园区入驻企业相关情况</w:t>
      </w:r>
      <w:r>
        <w:rPr>
          <w:rFonts w:ascii="Times New Roman" w:hAnsi="Times New Roman" w:cs="Times New Roman"/>
        </w:rPr>
        <w:t>····································XX页</w:t>
      </w:r>
    </w:p>
    <w:p w14:paraId="4194B04C">
      <w:pPr>
        <w:spacing w:line="592" w:lineRule="exact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6.园区认定指标响应情况····································XX页</w:t>
      </w:r>
    </w:p>
    <w:p w14:paraId="11B98F0C">
      <w:pPr>
        <w:spacing w:line="592" w:lineRule="exact"/>
        <w:ind w:firstLine="640"/>
        <w:rPr>
          <w:rFonts w:ascii="Times New Roman" w:hAnsi="Times New Roman" w:cs="Times New Roman"/>
          <w:szCs w:val="40"/>
        </w:rPr>
      </w:pPr>
    </w:p>
    <w:p w14:paraId="3D277235">
      <w:pPr>
        <w:pStyle w:val="2"/>
        <w:jc w:val="both"/>
        <w:rPr>
          <w:rFonts w:cs="Times New Roman"/>
          <w:sz w:val="40"/>
        </w:rPr>
      </w:pPr>
    </w:p>
    <w:p w14:paraId="71837EAE">
      <w:pPr>
        <w:pStyle w:val="2"/>
        <w:numPr>
          <w:ilvl w:val="0"/>
          <w:numId w:val="1"/>
        </w:numPr>
        <w:jc w:val="both"/>
        <w:rPr>
          <w:rFonts w:cs="Times New Roman"/>
          <w:sz w:val="40"/>
        </w:rPr>
      </w:pPr>
      <w:r>
        <w:rPr>
          <w:rFonts w:cs="Times New Roman"/>
          <w:sz w:val="40"/>
        </w:rPr>
        <w:br w:type="page"/>
      </w:r>
      <w:r>
        <w:rPr>
          <w:rFonts w:cs="Times New Roman"/>
          <w:sz w:val="40"/>
        </w:rPr>
        <w:t>承诺书</w:t>
      </w:r>
    </w:p>
    <w:p w14:paraId="5F302A24">
      <w:pPr>
        <w:autoSpaceDN w:val="0"/>
        <w:jc w:val="center"/>
        <w:textAlignment w:val="center"/>
        <w:outlineLvl w:val="1"/>
        <w:rPr>
          <w:rFonts w:hint="eastAsia" w:ascii="方正小标宋简体" w:hAnsi="Times New Roman" w:eastAsia="方正小标宋简体" w:cs="Times New Roman"/>
          <w:color w:val="000000"/>
          <w:sz w:val="44"/>
        </w:rPr>
      </w:pPr>
    </w:p>
    <w:p w14:paraId="69416A99">
      <w:pPr>
        <w:autoSpaceDN w:val="0"/>
        <w:ind w:firstLine="3960" w:firstLineChars="900"/>
        <w:textAlignment w:val="center"/>
        <w:outlineLvl w:val="1"/>
        <w:rPr>
          <w:rFonts w:ascii="方正小标宋简体" w:hAnsi="Times New Roman" w:eastAsia="方正小标宋简体" w:cs="Times New Roman"/>
          <w:color w:val="000000"/>
          <w:sz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</w:rPr>
        <w:t>承诺书</w:t>
      </w:r>
    </w:p>
    <w:p w14:paraId="187D83E2">
      <w:pPr>
        <w:autoSpaceDN w:val="0"/>
        <w:ind w:firstLine="640"/>
        <w:jc w:val="left"/>
        <w:textAlignment w:val="center"/>
        <w:rPr>
          <w:rFonts w:ascii="Times New Roman" w:hAnsi="Times New Roman" w:cs="Times New Roman"/>
          <w:color w:val="000000"/>
        </w:rPr>
      </w:pPr>
    </w:p>
    <w:p w14:paraId="760B778A">
      <w:pPr>
        <w:autoSpaceDN w:val="0"/>
        <w:ind w:firstLine="640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一、本</w:t>
      </w:r>
      <w:r>
        <w:rPr>
          <w:rFonts w:hint="eastAsia" w:ascii="Times New Roman" w:hAnsi="Times New Roman" w:cs="Times New Roman"/>
          <w:color w:val="000000"/>
        </w:rPr>
        <w:t>单位自愿</w:t>
      </w:r>
      <w:r>
        <w:rPr>
          <w:rFonts w:ascii="Times New Roman" w:hAnsi="Times New Roman" w:cs="Times New Roman"/>
          <w:color w:val="000000"/>
        </w:rPr>
        <w:t>遵守《</w:t>
      </w:r>
      <w:r>
        <w:rPr>
          <w:rFonts w:hint="eastAsia" w:ascii="Times New Roman" w:hAnsi="Times New Roman" w:cs="Times New Roman"/>
          <w:color w:val="000000"/>
        </w:rPr>
        <w:t>合肥市大数据产业园区认定办法</w:t>
      </w:r>
      <w:r>
        <w:rPr>
          <w:rFonts w:ascii="Times New Roman" w:hAnsi="Times New Roman" w:cs="Times New Roman"/>
          <w:color w:val="000000"/>
        </w:rPr>
        <w:t>》及相关文件规定</w:t>
      </w:r>
      <w:r>
        <w:rPr>
          <w:rFonts w:hint="eastAsia" w:ascii="Times New Roman" w:hAnsi="Times New Roman" w:cs="Times New Roman"/>
          <w:color w:val="000000"/>
        </w:rPr>
        <w:t>，在申报中接受数据资源主管部门的指导和监督。</w:t>
      </w:r>
    </w:p>
    <w:p w14:paraId="19DBE41F">
      <w:pPr>
        <w:autoSpaceDN w:val="0"/>
        <w:ind w:firstLine="640"/>
        <w:textAlignment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hint="eastAsia" w:ascii="Times New Roman" w:hAnsi="Times New Roman" w:cs="Times New Roman"/>
          <w:color w:val="000000"/>
        </w:rPr>
        <w:t>二、本单位承诺所报送的所有信息及材料</w:t>
      </w:r>
      <w:r>
        <w:rPr>
          <w:rFonts w:ascii="Times New Roman" w:hAnsi="Times New Roman" w:cs="Times New Roman"/>
          <w:color w:val="000000"/>
        </w:rPr>
        <w:t>均准确、真实、合法、有效、无涉密信息</w:t>
      </w:r>
      <w:r>
        <w:rPr>
          <w:rFonts w:hint="eastAsia" w:ascii="Times New Roman" w:hAnsi="Times New Roman" w:cs="Times New Roman"/>
          <w:color w:val="000000"/>
        </w:rPr>
        <w:t>，本单位对申报材料的真实性负责。申报过程如有弄虚作假行为的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hint="eastAsia" w:ascii="Times New Roman" w:hAnsi="Times New Roman" w:cs="Times New Roman"/>
          <w:color w:val="000000"/>
        </w:rPr>
        <w:t>经核查确认，</w:t>
      </w:r>
      <w:r>
        <w:rPr>
          <w:rFonts w:ascii="Times New Roman" w:hAnsi="Times New Roman" w:cs="Times New Roman"/>
          <w:color w:val="000000"/>
        </w:rPr>
        <w:t>愿</w:t>
      </w:r>
      <w:r>
        <w:rPr>
          <w:rFonts w:hint="eastAsia" w:ascii="Times New Roman" w:hAnsi="Times New Roman" w:cs="Times New Roman"/>
          <w:color w:val="000000"/>
        </w:rPr>
        <w:t>按要求取消认定资格并退回所得奖补，将本单位纳入失信黑名单，接受失信联合惩戒，并承担相应的法律责任</w:t>
      </w:r>
      <w:r>
        <w:rPr>
          <w:rFonts w:ascii="Times New Roman" w:hAnsi="Times New Roman" w:cs="Times New Roman"/>
          <w:color w:val="000000"/>
        </w:rPr>
        <w:t>。</w:t>
      </w:r>
    </w:p>
    <w:p w14:paraId="6A484F24">
      <w:pPr>
        <w:autoSpaceDN w:val="0"/>
        <w:ind w:firstLine="640"/>
        <w:textAlignment w:val="center"/>
        <w:rPr>
          <w:rFonts w:ascii="Times New Roman" w:hAnsi="Times New Roman" w:cs="Times New Roman"/>
          <w:color w:val="000000"/>
          <w:highlight w:val="yellow"/>
        </w:rPr>
      </w:pPr>
    </w:p>
    <w:p w14:paraId="1EF8DB98">
      <w:pPr>
        <w:autoSpaceDN w:val="0"/>
        <w:ind w:firstLine="640"/>
        <w:textAlignment w:val="center"/>
        <w:rPr>
          <w:rFonts w:ascii="Times New Roman" w:hAnsi="Times New Roman" w:cs="Times New Roman"/>
          <w:color w:val="000000"/>
          <w:highlight w:val="yellow"/>
        </w:rPr>
      </w:pPr>
    </w:p>
    <w:p w14:paraId="469BA3BA">
      <w:pPr>
        <w:autoSpaceDN w:val="0"/>
        <w:ind w:firstLine="640"/>
        <w:jc w:val="right"/>
        <w:textAlignment w:val="center"/>
        <w:rPr>
          <w:rFonts w:hint="eastAsia" w:ascii="Times New Roman" w:hAnsi="Times New Roman" w:cs="Times New Roman"/>
          <w:color w:val="000000"/>
          <w:highlight w:val="none"/>
        </w:rPr>
      </w:pPr>
      <w:r>
        <w:rPr>
          <w:rFonts w:hint="eastAsia" w:ascii="Times New Roman" w:hAnsi="Times New Roman" w:cs="Times New Roman"/>
          <w:color w:val="000000"/>
          <w:highlight w:val="none"/>
        </w:rPr>
        <w:t>申报单位（加盖公章）</w:t>
      </w:r>
    </w:p>
    <w:p w14:paraId="519F1924">
      <w:pPr>
        <w:autoSpaceDN w:val="0"/>
        <w:ind w:firstLine="640"/>
        <w:jc w:val="center"/>
        <w:textAlignment w:val="center"/>
        <w:rPr>
          <w:rFonts w:hint="eastAsia" w:ascii="Times New Roman" w:hAnsi="Times New Roman" w:cs="Times New Roman"/>
          <w:color w:val="000000"/>
          <w:highlight w:val="none"/>
        </w:rPr>
      </w:pPr>
      <w:r>
        <w:rPr>
          <w:rFonts w:hint="eastAsia" w:ascii="Times New Roman" w:hAnsi="Times New Roman" w:cs="Times New Roman"/>
          <w:color w:val="000000"/>
          <w:highlight w:val="none"/>
        </w:rPr>
        <w:t xml:space="preserve">                   法人签字：</w:t>
      </w:r>
    </w:p>
    <w:p w14:paraId="516415F5">
      <w:pPr>
        <w:autoSpaceDN w:val="0"/>
        <w:ind w:firstLine="640"/>
        <w:jc w:val="center"/>
        <w:textAlignment w:val="center"/>
        <w:rPr>
          <w:rFonts w:ascii="Times New Roman" w:hAnsi="Times New Roman" w:cs="Times New Roman"/>
          <w:color w:val="000000"/>
          <w:highlight w:val="none"/>
        </w:rPr>
      </w:pPr>
      <w:r>
        <w:rPr>
          <w:rFonts w:hint="eastAsia" w:ascii="Times New Roman" w:hAnsi="Times New Roman" w:cs="Times New Roman"/>
          <w:color w:val="000000"/>
          <w:highlight w:val="none"/>
        </w:rPr>
        <w:t xml:space="preserve">                     年 月 日</w:t>
      </w:r>
    </w:p>
    <w:p w14:paraId="0885ABF5">
      <w:pPr>
        <w:autoSpaceDN w:val="0"/>
        <w:ind w:firstLine="640"/>
        <w:jc w:val="left"/>
        <w:textAlignment w:val="center"/>
        <w:rPr>
          <w:rFonts w:ascii="Times New Roman" w:hAnsi="Times New Roman" w:cs="Times New Roman"/>
          <w:color w:val="000000"/>
          <w:highlight w:val="none"/>
        </w:rPr>
      </w:pPr>
    </w:p>
    <w:p w14:paraId="03334D9B">
      <w:pPr>
        <w:pStyle w:val="2"/>
        <w:jc w:val="both"/>
        <w:rPr>
          <w:rFonts w:cs="Times New Roman"/>
          <w:sz w:val="40"/>
        </w:rPr>
      </w:pPr>
    </w:p>
    <w:p w14:paraId="6C1DE108">
      <w:pPr>
        <w:pStyle w:val="2"/>
        <w:numPr>
          <w:ilvl w:val="0"/>
          <w:numId w:val="1"/>
        </w:numPr>
        <w:jc w:val="both"/>
        <w:rPr>
          <w:rFonts w:cs="Times New Roman"/>
          <w:sz w:val="40"/>
        </w:rPr>
      </w:pPr>
      <w:r>
        <w:rPr>
          <w:rFonts w:cs="Times New Roman"/>
          <w:sz w:val="40"/>
        </w:rPr>
        <w:br w:type="page"/>
      </w:r>
      <w:r>
        <w:rPr>
          <w:rFonts w:cs="Times New Roman"/>
        </w:rPr>
        <w:t>园区基本情况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32"/>
        <w:gridCol w:w="362"/>
        <w:gridCol w:w="3869"/>
      </w:tblGrid>
      <w:tr w14:paraId="3F6E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280B604A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运营管理机构</w:t>
            </w:r>
          </w:p>
        </w:tc>
        <w:tc>
          <w:tcPr>
            <w:tcW w:w="8363" w:type="dxa"/>
            <w:gridSpan w:val="3"/>
            <w:noWrap/>
            <w:vAlign w:val="center"/>
          </w:tcPr>
          <w:p w14:paraId="4EF2366D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单位名称：</w:t>
            </w:r>
          </w:p>
        </w:tc>
      </w:tr>
      <w:tr w14:paraId="5491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CC5E295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94" w:type="dxa"/>
            <w:gridSpan w:val="2"/>
            <w:noWrap/>
            <w:vAlign w:val="top"/>
          </w:tcPr>
          <w:p w14:paraId="1BB0FBF0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成立时间：</w:t>
            </w:r>
          </w:p>
        </w:tc>
        <w:tc>
          <w:tcPr>
            <w:tcW w:w="3869" w:type="dxa"/>
            <w:noWrap/>
            <w:vAlign w:val="center"/>
          </w:tcPr>
          <w:p w14:paraId="6F623BE2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单位性质：</w:t>
            </w:r>
          </w:p>
        </w:tc>
      </w:tr>
      <w:tr w14:paraId="2A42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C71950E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63" w:type="dxa"/>
            <w:gridSpan w:val="3"/>
            <w:noWrap w:val="0"/>
            <w:vAlign w:val="center"/>
          </w:tcPr>
          <w:p w14:paraId="2F69E4F7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通信地址：</w:t>
            </w:r>
          </w:p>
        </w:tc>
      </w:tr>
      <w:tr w14:paraId="66D8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3715A96A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94" w:type="dxa"/>
            <w:gridSpan w:val="2"/>
            <w:noWrap w:val="0"/>
            <w:vAlign w:val="center"/>
          </w:tcPr>
          <w:p w14:paraId="46A6F57A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法人代表：</w:t>
            </w:r>
          </w:p>
        </w:tc>
        <w:tc>
          <w:tcPr>
            <w:tcW w:w="3869" w:type="dxa"/>
            <w:noWrap w:val="0"/>
            <w:vAlign w:val="center"/>
          </w:tcPr>
          <w:p w14:paraId="7FA7B26E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手机：</w:t>
            </w:r>
          </w:p>
        </w:tc>
      </w:tr>
      <w:tr w14:paraId="1F8A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74DF062E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94" w:type="dxa"/>
            <w:gridSpan w:val="2"/>
            <w:noWrap w:val="0"/>
            <w:vAlign w:val="center"/>
          </w:tcPr>
          <w:p w14:paraId="3F8EED40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</w:t>
            </w:r>
          </w:p>
        </w:tc>
        <w:tc>
          <w:tcPr>
            <w:tcW w:w="3869" w:type="dxa"/>
            <w:noWrap w:val="0"/>
            <w:vAlign w:val="center"/>
          </w:tcPr>
          <w:p w14:paraId="31EE5C48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手机：</w:t>
            </w:r>
          </w:p>
        </w:tc>
      </w:tr>
      <w:tr w14:paraId="1349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C9405E7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94" w:type="dxa"/>
            <w:gridSpan w:val="2"/>
            <w:noWrap w:val="0"/>
            <w:vAlign w:val="center"/>
          </w:tcPr>
          <w:p w14:paraId="7177F398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传真：</w:t>
            </w:r>
          </w:p>
        </w:tc>
        <w:tc>
          <w:tcPr>
            <w:tcW w:w="3869" w:type="dxa"/>
            <w:noWrap w:val="0"/>
            <w:vAlign w:val="center"/>
          </w:tcPr>
          <w:p w14:paraId="685A2416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</w:p>
        </w:tc>
      </w:tr>
      <w:tr w14:paraId="5E9D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448D5FB8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园区概况</w:t>
            </w:r>
          </w:p>
        </w:tc>
        <w:tc>
          <w:tcPr>
            <w:tcW w:w="8363" w:type="dxa"/>
            <w:gridSpan w:val="3"/>
            <w:noWrap/>
            <w:vAlign w:val="center"/>
          </w:tcPr>
          <w:p w14:paraId="6B0F249A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园区名称：</w:t>
            </w:r>
          </w:p>
        </w:tc>
      </w:tr>
      <w:tr w14:paraId="0BD1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45E5DEE6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63" w:type="dxa"/>
            <w:gridSpan w:val="3"/>
            <w:noWrap/>
            <w:vAlign w:val="center"/>
          </w:tcPr>
          <w:p w14:paraId="28C92370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所属县区：</w:t>
            </w:r>
          </w:p>
        </w:tc>
      </w:tr>
      <w:tr w14:paraId="4A34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31F0DCA6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94" w:type="dxa"/>
            <w:gridSpan w:val="2"/>
            <w:noWrap/>
            <w:vAlign w:val="center"/>
          </w:tcPr>
          <w:p w14:paraId="1D82B7E4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建园时间：</w:t>
            </w:r>
          </w:p>
        </w:tc>
        <w:tc>
          <w:tcPr>
            <w:tcW w:w="3869" w:type="dxa"/>
            <w:noWrap/>
            <w:vAlign w:val="center"/>
          </w:tcPr>
          <w:p w14:paraId="17A79C21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规划面积（m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）：</w:t>
            </w:r>
          </w:p>
        </w:tc>
      </w:tr>
      <w:tr w14:paraId="2552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5559DFD5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94" w:type="dxa"/>
            <w:gridSpan w:val="2"/>
            <w:noWrap/>
            <w:vAlign w:val="center"/>
          </w:tcPr>
          <w:p w14:paraId="01EB2EC1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批复文号（附文）：</w:t>
            </w:r>
          </w:p>
        </w:tc>
        <w:tc>
          <w:tcPr>
            <w:tcW w:w="3869" w:type="dxa"/>
            <w:noWrap/>
            <w:vAlign w:val="center"/>
          </w:tcPr>
          <w:p w14:paraId="2A1ABF6B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建筑面积（m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）：</w:t>
            </w:r>
          </w:p>
        </w:tc>
      </w:tr>
      <w:tr w14:paraId="6EFE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457A211C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63" w:type="dxa"/>
            <w:gridSpan w:val="3"/>
            <w:noWrap/>
            <w:vAlign w:val="center"/>
          </w:tcPr>
          <w:p w14:paraId="137F8561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四至边界（附图）：</w:t>
            </w:r>
          </w:p>
        </w:tc>
      </w:tr>
      <w:tr w14:paraId="42A1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3869FA77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63" w:type="dxa"/>
            <w:gridSpan w:val="3"/>
            <w:noWrap/>
            <w:vAlign w:val="center"/>
          </w:tcPr>
          <w:p w14:paraId="7A904B16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园区地址：</w:t>
            </w:r>
          </w:p>
        </w:tc>
      </w:tr>
      <w:tr w14:paraId="51E1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66EB7774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32" w:type="dxa"/>
            <w:noWrap/>
            <w:vAlign w:val="center"/>
          </w:tcPr>
          <w:p w14:paraId="689D2084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highlight w:val="none"/>
              </w:rPr>
              <w:t>园区主导产业：</w:t>
            </w:r>
          </w:p>
        </w:tc>
        <w:tc>
          <w:tcPr>
            <w:tcW w:w="4231" w:type="dxa"/>
            <w:gridSpan w:val="2"/>
            <w:noWrap/>
            <w:vAlign w:val="center"/>
          </w:tcPr>
          <w:p w14:paraId="1698850F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园区企业总数：</w:t>
            </w:r>
          </w:p>
        </w:tc>
      </w:tr>
      <w:tr w14:paraId="4EE5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4B81B02E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32" w:type="dxa"/>
            <w:noWrap/>
            <w:vAlign w:val="center"/>
          </w:tcPr>
          <w:p w14:paraId="3A26BE0E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园区市级大数据企业数：</w:t>
            </w:r>
          </w:p>
        </w:tc>
        <w:tc>
          <w:tcPr>
            <w:tcW w:w="4231" w:type="dxa"/>
            <w:gridSpan w:val="2"/>
            <w:noWrap/>
            <w:vAlign w:val="center"/>
          </w:tcPr>
          <w:p w14:paraId="421D45A8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园区省级大数据企业数：</w:t>
            </w:r>
          </w:p>
        </w:tc>
      </w:tr>
      <w:tr w14:paraId="7A76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4A721F64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32" w:type="dxa"/>
            <w:noWrap/>
            <w:vAlign w:val="center"/>
          </w:tcPr>
          <w:p w14:paraId="0E68DBCC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园区总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营收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（万）：</w:t>
            </w:r>
          </w:p>
        </w:tc>
        <w:tc>
          <w:tcPr>
            <w:tcW w:w="4231" w:type="dxa"/>
            <w:gridSpan w:val="2"/>
            <w:noWrap/>
            <w:vAlign w:val="center"/>
          </w:tcPr>
          <w:p w14:paraId="0612D4E0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197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 w14:paraId="32A8C047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63" w:type="dxa"/>
            <w:gridSpan w:val="3"/>
            <w:noWrap/>
            <w:vAlign w:val="top"/>
          </w:tcPr>
          <w:p w14:paraId="2B54DACE">
            <w:pPr>
              <w:widowControl/>
              <w:spacing w:line="592" w:lineRule="exact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园区概况（1000字以内）：</w:t>
            </w:r>
          </w:p>
          <w:p w14:paraId="5FC8EA2B">
            <w:pPr>
              <w:pStyle w:val="3"/>
              <w:spacing w:after="0" w:line="592" w:lineRule="exact"/>
              <w:ind w:firstLine="64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357E957C">
            <w:pPr>
              <w:pStyle w:val="3"/>
              <w:spacing w:after="0" w:line="592" w:lineRule="exact"/>
              <w:ind w:firstLine="64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63370DBB">
            <w:pPr>
              <w:pStyle w:val="3"/>
              <w:spacing w:after="0" w:line="592" w:lineRule="exact"/>
              <w:ind w:firstLine="640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9FFCBB9">
            <w:pPr>
              <w:pStyle w:val="3"/>
              <w:spacing w:after="0" w:line="592" w:lineRule="exact"/>
              <w:ind w:firstLine="64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239461C">
      <w:pPr>
        <w:pStyle w:val="3"/>
        <w:spacing w:after="0" w:line="592" w:lineRule="exact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注：统计数据截止到202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年12月31日</w:t>
      </w:r>
    </w:p>
    <w:p w14:paraId="2BE771BA">
      <w:pPr>
        <w:pStyle w:val="3"/>
        <w:spacing w:after="0" w:line="592" w:lineRule="exact"/>
        <w:ind w:firstLine="0" w:firstLineChars="0"/>
        <w:rPr>
          <w:rFonts w:ascii="Times New Roman" w:hAnsi="Times New Roman" w:eastAsia="方正小标宋_GBK" w:cs="Times New Roman"/>
          <w:kern w:val="44"/>
          <w:sz w:val="40"/>
        </w:rPr>
      </w:pPr>
      <w:r>
        <w:rPr>
          <w:rFonts w:ascii="Times New Roman" w:hAnsi="Times New Roman" w:eastAsia="方正小标宋_GBK" w:cs="Times New Roman"/>
          <w:kern w:val="44"/>
          <w:sz w:val="44"/>
        </w:rPr>
        <w:t>三、园区管理运营机构相关材料</w:t>
      </w:r>
    </w:p>
    <w:p w14:paraId="00B65DF2">
      <w:pPr>
        <w:pStyle w:val="3"/>
        <w:spacing w:after="0" w:line="592" w:lineRule="exact"/>
        <w:ind w:firstLine="640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园区管理运营机构营业执照或事业单位法人证书复印件，专职管理人员名单、社保清单，园区内部管理制度和财务管理制度。</w:t>
      </w:r>
    </w:p>
    <w:p w14:paraId="0B8777B5">
      <w:pPr>
        <w:pStyle w:val="3"/>
        <w:spacing w:after="0" w:line="592" w:lineRule="exact"/>
        <w:ind w:firstLine="0" w:firstLineChars="0"/>
        <w:rPr>
          <w:rFonts w:ascii="Times New Roman" w:hAnsi="Times New Roman" w:eastAsia="方正小标宋_GBK" w:cs="Times New Roman"/>
          <w:kern w:val="44"/>
          <w:sz w:val="44"/>
        </w:rPr>
      </w:pPr>
      <w:r>
        <w:rPr>
          <w:rFonts w:ascii="Times New Roman" w:hAnsi="Times New Roman" w:eastAsia="方正小标宋_GBK" w:cs="Times New Roman"/>
          <w:kern w:val="44"/>
          <w:sz w:val="44"/>
        </w:rPr>
        <w:t>四、园区物业产权证明材料</w:t>
      </w:r>
    </w:p>
    <w:p w14:paraId="7F935E3E">
      <w:pPr>
        <w:pStyle w:val="3"/>
        <w:spacing w:after="0" w:line="592" w:lineRule="exact"/>
        <w:ind w:firstLine="640"/>
        <w:rPr>
          <w:rFonts w:ascii="Times New Roman" w:hAnsi="Times New Roman" w:cs="Times New Roman"/>
          <w:kern w:val="44"/>
          <w:sz w:val="40"/>
        </w:rPr>
      </w:pPr>
      <w:r>
        <w:rPr>
          <w:rFonts w:ascii="Times New Roman" w:hAnsi="Times New Roman" w:cs="Times New Roman"/>
          <w:szCs w:val="40"/>
        </w:rPr>
        <w:t>园区物业产权证书。属于租用物业的，还需提供租赁合同复印件。属于聘用管理运营的，额外提供园区运营管理合同。</w:t>
      </w:r>
    </w:p>
    <w:p w14:paraId="43ECF57D">
      <w:pPr>
        <w:pStyle w:val="3"/>
        <w:spacing w:after="0" w:line="592" w:lineRule="exact"/>
        <w:ind w:firstLine="0" w:firstLineChars="0"/>
        <w:rPr>
          <w:rFonts w:ascii="Times New Roman" w:hAnsi="Times New Roman" w:eastAsia="方正小标宋_GBK" w:cs="Times New Roman"/>
          <w:kern w:val="44"/>
          <w:sz w:val="44"/>
        </w:rPr>
      </w:pPr>
      <w:r>
        <w:rPr>
          <w:rFonts w:ascii="Times New Roman" w:hAnsi="Times New Roman" w:eastAsia="方正小标宋_GBK" w:cs="Times New Roman"/>
          <w:kern w:val="44"/>
          <w:sz w:val="44"/>
        </w:rPr>
        <w:t>五、园区入驻企业相关情况</w:t>
      </w:r>
    </w:p>
    <w:p w14:paraId="0B9E061F">
      <w:pPr>
        <w:pStyle w:val="3"/>
        <w:spacing w:after="0" w:line="592" w:lineRule="exact"/>
        <w:ind w:firstLine="640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园区入驻企业情况统计表（加盖入驻企业公章）、入驻企业营业执照复印件以及入驻企业签订的租赁合同复印件，按顺序编号对应。</w:t>
      </w:r>
    </w:p>
    <w:p w14:paraId="7DBD986F">
      <w:pPr>
        <w:pStyle w:val="3"/>
        <w:spacing w:after="0" w:line="592" w:lineRule="exact"/>
        <w:ind w:firstLine="0" w:firstLineChars="0"/>
        <w:rPr>
          <w:rFonts w:ascii="Times New Roman" w:hAnsi="Times New Roman" w:eastAsia="方正小标宋_GBK" w:cs="Times New Roman"/>
          <w:kern w:val="44"/>
          <w:sz w:val="44"/>
        </w:rPr>
      </w:pPr>
      <w:r>
        <w:rPr>
          <w:rFonts w:ascii="Times New Roman" w:hAnsi="Times New Roman" w:eastAsia="方正小标宋_GBK" w:cs="Times New Roman"/>
          <w:kern w:val="44"/>
          <w:sz w:val="44"/>
        </w:rPr>
        <w:t>六、园区认定指标响应情况</w:t>
      </w:r>
    </w:p>
    <w:p w14:paraId="6C14A6AF">
      <w:pPr>
        <w:pStyle w:val="3"/>
        <w:spacing w:after="0" w:line="592" w:lineRule="exact"/>
        <w:ind w:firstLine="640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认定指标响应表及涉及的相关材料。</w:t>
      </w:r>
    </w:p>
    <w:p w14:paraId="74671930">
      <w:pPr>
        <w:pStyle w:val="3"/>
        <w:spacing w:after="0" w:line="592" w:lineRule="exact"/>
        <w:ind w:firstLine="640"/>
        <w:rPr>
          <w:rFonts w:ascii="Times New Roman" w:hAnsi="Times New Roman" w:cs="Times New Roman"/>
          <w:szCs w:val="40"/>
        </w:rPr>
      </w:pPr>
    </w:p>
    <w:p w14:paraId="657DAB6F">
      <w:pPr>
        <w:pStyle w:val="3"/>
        <w:spacing w:after="0" w:line="592" w:lineRule="exact"/>
        <w:ind w:firstLine="640"/>
        <w:rPr>
          <w:rFonts w:ascii="Times New Roman" w:hAnsi="Times New Roman" w:cs="Times New Roman"/>
          <w:szCs w:val="40"/>
        </w:rPr>
      </w:pPr>
    </w:p>
    <w:p w14:paraId="3AD8FEB6">
      <w:pPr>
        <w:pStyle w:val="3"/>
        <w:spacing w:after="0" w:line="592" w:lineRule="exact"/>
        <w:ind w:firstLine="640"/>
        <w:rPr>
          <w:rFonts w:ascii="Times New Roman" w:hAnsi="Times New Roman" w:cs="Times New Roman"/>
          <w:szCs w:val="40"/>
        </w:rPr>
      </w:pPr>
    </w:p>
    <w:p w14:paraId="699BA2BB">
      <w:pPr>
        <w:pStyle w:val="2"/>
        <w:rPr>
          <w:rFonts w:cs="Times New Roman"/>
        </w:rPr>
      </w:pPr>
      <w:r>
        <w:rPr>
          <w:rFonts w:cs="Times New Roman"/>
          <w:sz w:val="32"/>
          <w:szCs w:val="40"/>
        </w:rPr>
        <w:br w:type="page"/>
      </w:r>
      <w:r>
        <w:rPr>
          <w:rFonts w:cs="Times New Roman"/>
        </w:rPr>
        <w:t>合肥市大数据产业园区认定指标响应表</w:t>
      </w:r>
    </w:p>
    <w:tbl>
      <w:tblPr>
        <w:tblStyle w:val="7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01"/>
        <w:gridCol w:w="5758"/>
        <w:gridCol w:w="1357"/>
      </w:tblGrid>
      <w:tr w14:paraId="4847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 w14:paraId="5F6FFB0D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7059" w:type="dxa"/>
            <w:gridSpan w:val="2"/>
            <w:noWrap w:val="0"/>
            <w:vAlign w:val="top"/>
          </w:tcPr>
          <w:p w14:paraId="65E86513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指标内容</w:t>
            </w:r>
          </w:p>
        </w:tc>
        <w:tc>
          <w:tcPr>
            <w:tcW w:w="1357" w:type="dxa"/>
            <w:noWrap w:val="0"/>
            <w:vAlign w:val="top"/>
          </w:tcPr>
          <w:p w14:paraId="21DB505E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响应情况</w:t>
            </w:r>
          </w:p>
        </w:tc>
      </w:tr>
      <w:tr w14:paraId="30B9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14" w:type="dxa"/>
            <w:noWrap w:val="0"/>
            <w:vAlign w:val="center"/>
          </w:tcPr>
          <w:p w14:paraId="2D172F8C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 w14:paraId="76123976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运营主体明确</w:t>
            </w:r>
          </w:p>
        </w:tc>
        <w:tc>
          <w:tcPr>
            <w:tcW w:w="5758" w:type="dxa"/>
            <w:noWrap w:val="0"/>
            <w:vAlign w:val="center"/>
          </w:tcPr>
          <w:p w14:paraId="6BCB8B9A">
            <w:pPr>
              <w:spacing w:line="592" w:lineRule="exact"/>
              <w:ind w:firstLine="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园区应具有确定的四至范围和物理空间。园区应具有相对独立的运营管理主体，运营管理主体应具备独立法人资格，且注册地点在合肥市。</w:t>
            </w:r>
          </w:p>
        </w:tc>
        <w:tc>
          <w:tcPr>
            <w:tcW w:w="1357" w:type="dxa"/>
            <w:noWrap w:val="0"/>
            <w:vAlign w:val="top"/>
          </w:tcPr>
          <w:p w14:paraId="0A26BC7A">
            <w:pPr>
              <w:spacing w:line="592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AC5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14" w:type="dxa"/>
            <w:noWrap w:val="0"/>
            <w:vAlign w:val="center"/>
          </w:tcPr>
          <w:p w14:paraId="5DAADF91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 w14:paraId="249670A3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集聚优势明显</w:t>
            </w:r>
          </w:p>
        </w:tc>
        <w:tc>
          <w:tcPr>
            <w:tcW w:w="5758" w:type="dxa"/>
            <w:noWrap w:val="0"/>
            <w:vAlign w:val="center"/>
          </w:tcPr>
          <w:p w14:paraId="2F85237D">
            <w:pPr>
              <w:pStyle w:val="3"/>
              <w:spacing w:after="0" w:line="592" w:lineRule="exact"/>
              <w:ind w:firstLine="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园区大数据产业集聚达到一定规模，有较强的产业优势和竞争力，大数据龙头企业带动能力较强、产业链比较完善。园区入驻市级大数据企业数量超过10家（含），或园区入驻市级大数据企业数量超过5家（含）且其中2家（含）以上获得省级大数据企业资质。</w:t>
            </w:r>
          </w:p>
        </w:tc>
        <w:tc>
          <w:tcPr>
            <w:tcW w:w="1357" w:type="dxa"/>
            <w:noWrap w:val="0"/>
            <w:vAlign w:val="top"/>
          </w:tcPr>
          <w:p w14:paraId="493369E0">
            <w:pPr>
              <w:spacing w:line="592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34F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14" w:type="dxa"/>
            <w:noWrap w:val="0"/>
            <w:vAlign w:val="center"/>
          </w:tcPr>
          <w:p w14:paraId="3ECBD800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49C603BF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发展规划清晰</w:t>
            </w:r>
          </w:p>
        </w:tc>
        <w:tc>
          <w:tcPr>
            <w:tcW w:w="5758" w:type="dxa"/>
            <w:noWrap w:val="0"/>
            <w:vAlign w:val="center"/>
          </w:tcPr>
          <w:p w14:paraId="12B91D66">
            <w:pPr>
              <w:spacing w:line="592" w:lineRule="exact"/>
              <w:ind w:firstLine="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园区应制定发展规划或计划，并明确和细化年度发展目标，包含活动开展、企业培育、招引企业等，建设进度安排合理。</w:t>
            </w:r>
          </w:p>
        </w:tc>
        <w:tc>
          <w:tcPr>
            <w:tcW w:w="1357" w:type="dxa"/>
            <w:noWrap w:val="0"/>
            <w:vAlign w:val="top"/>
          </w:tcPr>
          <w:p w14:paraId="6B0404A1">
            <w:pPr>
              <w:spacing w:line="592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F22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814" w:type="dxa"/>
            <w:noWrap w:val="0"/>
            <w:vAlign w:val="center"/>
          </w:tcPr>
          <w:p w14:paraId="28F87FC4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1" w:type="dxa"/>
            <w:noWrap w:val="0"/>
            <w:vAlign w:val="center"/>
          </w:tcPr>
          <w:p w14:paraId="50F07003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创新能力突出</w:t>
            </w:r>
          </w:p>
        </w:tc>
        <w:tc>
          <w:tcPr>
            <w:tcW w:w="5758" w:type="dxa"/>
            <w:noWrap w:val="0"/>
            <w:vAlign w:val="center"/>
          </w:tcPr>
          <w:p w14:paraId="3E520F1E">
            <w:pPr>
              <w:spacing w:line="592" w:lineRule="exact"/>
              <w:ind w:firstLine="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园区企业有较强的数据技术创新能力和融合应用能力，有一定数量大数据产业相关的核心技术和自主知识产权（包括专利及软件著作权）。如园区企业在大数据领域获得国家、省级科学技术奖或国家推广的数据应用案例，在同等条件下优先认定。</w:t>
            </w:r>
          </w:p>
        </w:tc>
        <w:tc>
          <w:tcPr>
            <w:tcW w:w="1357" w:type="dxa"/>
            <w:noWrap w:val="0"/>
            <w:vAlign w:val="top"/>
          </w:tcPr>
          <w:p w14:paraId="3F57F686">
            <w:pPr>
              <w:spacing w:line="592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D42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14" w:type="dxa"/>
            <w:noWrap w:val="0"/>
            <w:vAlign w:val="center"/>
          </w:tcPr>
          <w:p w14:paraId="07DEC8FC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1" w:type="dxa"/>
            <w:noWrap w:val="0"/>
            <w:vAlign w:val="center"/>
          </w:tcPr>
          <w:p w14:paraId="54AA423E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产业生态优良</w:t>
            </w:r>
          </w:p>
        </w:tc>
        <w:tc>
          <w:tcPr>
            <w:tcW w:w="5758" w:type="dxa"/>
            <w:noWrap w:val="0"/>
            <w:vAlign w:val="center"/>
          </w:tcPr>
          <w:p w14:paraId="43EB28D1">
            <w:pPr>
              <w:widowControl/>
              <w:spacing w:line="592" w:lineRule="exact"/>
              <w:ind w:firstLine="5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园区内企业合法经营，无违规行为。能够为大数据产业发展提供特色、有针对性的服务，能够为入驻企业提供不少于三类专业生产性服务（自身提供或通过招引专业机构入驻提供）。如人才培训、技术创新、知识产权保护、法律咨询、投融资咨询、宣传推广、产业链上下游企业招商引资等。</w:t>
            </w:r>
          </w:p>
        </w:tc>
        <w:tc>
          <w:tcPr>
            <w:tcW w:w="1357" w:type="dxa"/>
            <w:noWrap w:val="0"/>
            <w:vAlign w:val="top"/>
          </w:tcPr>
          <w:p w14:paraId="535564BA">
            <w:pPr>
              <w:spacing w:line="592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7CF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14" w:type="dxa"/>
            <w:noWrap w:val="0"/>
            <w:vAlign w:val="center"/>
          </w:tcPr>
          <w:p w14:paraId="505A7C31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1" w:type="dxa"/>
            <w:noWrap w:val="0"/>
            <w:vAlign w:val="center"/>
          </w:tcPr>
          <w:p w14:paraId="00B10DDA">
            <w:pPr>
              <w:spacing w:line="592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服务体系健全</w:t>
            </w:r>
          </w:p>
        </w:tc>
        <w:tc>
          <w:tcPr>
            <w:tcW w:w="5758" w:type="dxa"/>
            <w:noWrap w:val="0"/>
            <w:vAlign w:val="center"/>
          </w:tcPr>
          <w:p w14:paraId="59EB51A3">
            <w:pPr>
              <w:spacing w:line="592" w:lineRule="exact"/>
              <w:ind w:firstLine="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园区具有健全、规范的管理制度，能够对园区实行统一管理和服务，设施健全、服务及时、保障有力。</w:t>
            </w:r>
          </w:p>
        </w:tc>
        <w:tc>
          <w:tcPr>
            <w:tcW w:w="1357" w:type="dxa"/>
            <w:noWrap w:val="0"/>
            <w:vAlign w:val="top"/>
          </w:tcPr>
          <w:p w14:paraId="73060493">
            <w:pPr>
              <w:spacing w:line="592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C328AB">
      <w:pPr>
        <w:pStyle w:val="3"/>
        <w:spacing w:after="0" w:line="592" w:lineRule="exact"/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60810A97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70BA4">
    <w:pPr>
      <w:pStyle w:val="4"/>
      <w:ind w:firstLine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DBEBB">
                          <w:pPr>
                            <w:pStyle w:val="4"/>
                            <w:ind w:firstLine="5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DBEBB">
                    <w:pPr>
                      <w:pStyle w:val="4"/>
                      <w:ind w:firstLine="5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8CB36">
    <w:pPr>
      <w:pStyle w:val="4"/>
      <w:ind w:firstLine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0EFDE">
    <w:pPr>
      <w:pStyle w:val="4"/>
      <w:ind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E4D52">
    <w:pPr>
      <w:pStyle w:val="5"/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49B6C">
    <w:pPr>
      <w:pStyle w:val="5"/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800BB">
    <w:pPr>
      <w:pStyle w:val="5"/>
      <w:ind w:firstLine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F749B"/>
    <w:multiLevelType w:val="singleLevel"/>
    <w:tmpl w:val="C6BF74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EwZjJjOTkxOWE1NjczMGQ0YzE1ZDE2MDAwYzkifQ=="/>
  </w:docVars>
  <w:rsids>
    <w:rsidRoot w:val="7A113B66"/>
    <w:rsid w:val="7A1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widowControl w:val="0"/>
      <w:suppressAutoHyphens/>
      <w:spacing w:beforeLines="0" w:beforeAutospacing="0" w:afterLines="0" w:afterAutospacing="0" w:line="592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99"/>
    <w:pPr>
      <w:widowControl w:val="0"/>
      <w:suppressAutoHyphens/>
      <w:spacing w:after="120" w:line="580" w:lineRule="exact"/>
      <w:ind w:firstLine="48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spacing w:line="58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ind w:firstLine="880" w:firstLineChars="200"/>
      <w:jc w:val="both"/>
      <w:outlineLvl w:val="9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6">
    <w:name w:val="Title"/>
    <w:next w:val="1"/>
    <w:qFormat/>
    <w:uiPriority w:val="10"/>
    <w:pPr>
      <w:widowControl w:val="0"/>
      <w:suppressAutoHyphens/>
      <w:spacing w:line="592" w:lineRule="exact"/>
      <w:ind w:firstLine="800" w:firstLineChars="200"/>
      <w:jc w:val="center"/>
    </w:pPr>
    <w:rPr>
      <w:rFonts w:ascii="方正小标宋简体" w:hAnsi="黑体" w:eastAsia="方正小标宋简体" w:cs="宋体"/>
      <w:spacing w:val="-20"/>
      <w:kern w:val="2"/>
      <w:sz w:val="44"/>
      <w:szCs w:val="44"/>
      <w:lang w:val="en-US" w:eastAsia="zh-CN" w:bidi="ar-SA"/>
    </w:rPr>
  </w:style>
  <w:style w:type="character" w:customStyle="1" w:styleId="9">
    <w:name w:val="标题 1 字符"/>
    <w:link w:val="2"/>
    <w:uiPriority w:val="0"/>
    <w:rPr>
      <w:rFonts w:ascii="Times New Roman" w:hAnsi="Times New Roman" w:eastAsia="方正小标宋_GBK"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2024-09-30T00:17:00Z</dcterms:created>
  <dc:creator>Administrator</dc:creator>
  <cp:lastModifiedBy>Administrator</cp:lastModifiedBy>
  <dcterms:modified xsi:type="dcterms:W3CDTF">2024-09-30T00:17:27Z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E39883567BFD415385253B1C225337B1_11</vt:lpwstr>
  </property>
</Properties>
</file>